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2137" w14:textId="25F285D7" w:rsidR="00A9090B" w:rsidRDefault="00A9090B">
      <w:r>
        <w:rPr>
          <w:noProof/>
          <w:lang w:eastAsia="da-DK"/>
        </w:rPr>
        <w:drawing>
          <wp:anchor distT="0" distB="0" distL="114300" distR="114300" simplePos="0" relativeHeight="251659776" behindDoc="0" locked="0" layoutInCell="1" allowOverlap="1" wp14:anchorId="5B20F6AA" wp14:editId="06DE60AF">
            <wp:simplePos x="0" y="0"/>
            <wp:positionH relativeFrom="column">
              <wp:posOffset>6742430</wp:posOffset>
            </wp:positionH>
            <wp:positionV relativeFrom="paragraph">
              <wp:posOffset>0</wp:posOffset>
            </wp:positionV>
            <wp:extent cx="2586355" cy="767080"/>
            <wp:effectExtent l="0" t="0" r="4445" b="0"/>
            <wp:wrapSquare wrapText="bothSides"/>
            <wp:docPr id="7" name="Billede 7" descr="http://srv-vo-ws7:8080/Dokumenter/Fællessekretariatet/Kommunikation/Design/Kommunelogo/Png/Vordingborg_logo_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rv-vo-ws7:8080/Dokumenter/Fællessekretariatet/Kommunikation/Design/Kommunelogo/Png/Vordingborg_logo_4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F6BD" w14:textId="13188DA8" w:rsidR="00A9090B" w:rsidRDefault="00A9090B">
      <w:r>
        <w:rPr>
          <w:noProof/>
          <w:lang w:eastAsia="da-DK"/>
        </w:rPr>
        <w:drawing>
          <wp:anchor distT="0" distB="0" distL="114300" distR="114300" simplePos="0" relativeHeight="251655680" behindDoc="0" locked="0" layoutInCell="1" allowOverlap="1" wp14:anchorId="1417D79A" wp14:editId="7C9DF3D0">
            <wp:simplePos x="0" y="0"/>
            <wp:positionH relativeFrom="column">
              <wp:posOffset>-204470</wp:posOffset>
            </wp:positionH>
            <wp:positionV relativeFrom="paragraph">
              <wp:posOffset>541655</wp:posOffset>
            </wp:positionV>
            <wp:extent cx="9620250" cy="397510"/>
            <wp:effectExtent l="0" t="0" r="0" b="254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477A49" w14:textId="1A1C3C2E" w:rsidR="00A9090B" w:rsidRDefault="00A9090B"/>
    <w:p w14:paraId="4742C744" w14:textId="77777777" w:rsidR="00A9090B" w:rsidRDefault="00A9090B">
      <w:pPr>
        <w:sectPr w:rsidR="00A9090B" w:rsidSect="00A9090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301F6C2" w14:textId="77777777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</w:pPr>
      <w:r w:rsidRPr="00A9090B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Overslag over 10.000 kr. skal forhåndsgodkendes</w:t>
      </w:r>
    </w:p>
    <w:p w14:paraId="3D645A5A" w14:textId="77777777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proofErr w:type="gramStart"/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Såfremt</w:t>
      </w:r>
      <w:proofErr w:type="gramEnd"/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din behandling overstiger 10.000 kr., skal behandlingen forhåndsgodkendes inden start af behandling.</w:t>
      </w:r>
    </w:p>
    <w:p w14:paraId="4DEAFB6C" w14:textId="77777777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Hvis du ønsker at søge om hjælp til egenbetaling, skal du søge om hjælp til dette via ’ansøgning om enkeltydelse’.</w:t>
      </w:r>
    </w:p>
    <w:p w14:paraId="4ABC3813" w14:textId="77777777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Har du fået bevilling på en forhåndsgodkendt behandling til over 10.000 kroner og du ikke længere er omfattet af målgruppen - du får f.eks. arbejde eller overgår til SU - gælder bevillingen i 2 måneder efter bevillingsdatoen. Det vil sige, at din behandling skal være afsluttet 2 måneder efter bevillingen er givet. </w:t>
      </w:r>
    </w:p>
    <w:p w14:paraId="31C00293" w14:textId="77777777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Det fremskynder sagsbehandlingen, hvis du medbringer et overslag fra tandlægen.</w:t>
      </w:r>
    </w:p>
    <w:p w14:paraId="2E2F9ACB" w14:textId="68A2DE2D" w:rsidR="00A9090B" w:rsidRPr="00A9090B" w:rsidRDefault="00A9090B" w:rsidP="00A9090B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A9090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Det fremskynder behandlingen ved tandlægen, hvis du dokumenterer, at du modtager en ydelse, der berettiger til at få tilskuddet. Det kan være din sidste udbetalingsmeddelelse.</w:t>
      </w:r>
    </w:p>
    <w:p w14:paraId="73522BF8" w14:textId="347ED9B1" w:rsidR="00A9090B" w:rsidRPr="00A9090B" w:rsidRDefault="00A9090B" w:rsidP="00A9090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9090B">
        <w:rPr>
          <w:rFonts w:ascii="TimesNewRomanPS-BoldMT" w:hAnsi="TimesNewRomanPS-BoldMT" w:cs="TimesNewRomanPS-BoldMT"/>
          <w:b/>
          <w:bCs/>
          <w:noProof/>
          <w:color w:val="000000"/>
          <w:sz w:val="20"/>
          <w:szCs w:val="20"/>
          <w:lang w:eastAsia="da-DK"/>
        </w:rPr>
        <w:drawing>
          <wp:anchor distT="0" distB="0" distL="114300" distR="114300" simplePos="0" relativeHeight="251664896" behindDoc="0" locked="0" layoutInCell="1" allowOverlap="1" wp14:anchorId="2BA5D1F9" wp14:editId="609F5511">
            <wp:simplePos x="0" y="0"/>
            <wp:positionH relativeFrom="column">
              <wp:posOffset>146685</wp:posOffset>
            </wp:positionH>
            <wp:positionV relativeFrom="paragraph">
              <wp:posOffset>6985</wp:posOffset>
            </wp:positionV>
            <wp:extent cx="895350" cy="1217295"/>
            <wp:effectExtent l="0" t="0" r="0" b="0"/>
            <wp:wrapSquare wrapText="bothSides"/>
            <wp:docPr id="1026" name="Picture 2" descr="http://srv-vo-ws7:8080/Dokumenter/Fællessekretariatet/Kommunikation/Design/Kommunevåben/Våben_farve_l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rv-vo-ws7:8080/Dokumenter/Fællessekretariatet/Kommunikation/Design/Kommunevåben/Våben_farve_li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0B">
        <w:rPr>
          <w:rFonts w:ascii="Arial" w:hAnsi="Arial" w:cs="Arial"/>
          <w:bCs/>
          <w:color w:val="000000"/>
          <w:sz w:val="20"/>
          <w:szCs w:val="20"/>
        </w:rPr>
        <w:t>Søg om hjælp eller vejledning hos:</w:t>
      </w:r>
    </w:p>
    <w:p w14:paraId="3E227A92" w14:textId="77777777" w:rsidR="00A9090B" w:rsidRDefault="00A9090B" w:rsidP="00A909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9090B">
        <w:rPr>
          <w:rFonts w:ascii="Arial" w:hAnsi="Arial" w:cs="Arial"/>
          <w:bCs/>
          <w:color w:val="000000"/>
          <w:sz w:val="20"/>
          <w:szCs w:val="20"/>
        </w:rPr>
        <w:t xml:space="preserve">Borger og Arbejdsmarked  </w:t>
      </w:r>
    </w:p>
    <w:p w14:paraId="326DBB36" w14:textId="0E5AB665" w:rsidR="00A9090B" w:rsidRPr="00A9090B" w:rsidRDefault="00A9090B" w:rsidP="00A909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9090B">
        <w:rPr>
          <w:rFonts w:ascii="Arial" w:hAnsi="Arial" w:cs="Arial"/>
          <w:bCs/>
          <w:color w:val="000000"/>
          <w:sz w:val="20"/>
          <w:szCs w:val="20"/>
        </w:rPr>
        <w:t>Ydelseskontoret</w:t>
      </w:r>
      <w:r w:rsidR="00353BB8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A9090B">
        <w:rPr>
          <w:rFonts w:ascii="Arial" w:hAnsi="Arial" w:cs="Arial"/>
          <w:bCs/>
          <w:color w:val="000000"/>
          <w:sz w:val="20"/>
          <w:szCs w:val="20"/>
        </w:rPr>
        <w:t>Team Enkeltydelser</w:t>
      </w:r>
      <w:r w:rsidRPr="00A9090B">
        <w:rPr>
          <w:rFonts w:ascii="Arial" w:hAnsi="Arial" w:cs="Arial"/>
          <w:bCs/>
          <w:color w:val="000000"/>
          <w:sz w:val="20"/>
          <w:szCs w:val="20"/>
        </w:rPr>
        <w:br/>
        <w:t>Algade 63, 4760 Vordingborg</w:t>
      </w:r>
    </w:p>
    <w:p w14:paraId="36B3D2AC" w14:textId="77777777" w:rsidR="00A9090B" w:rsidRPr="00A9090B" w:rsidRDefault="00A9090B" w:rsidP="00A909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A9090B">
        <w:rPr>
          <w:rFonts w:ascii="Arial" w:hAnsi="Arial" w:cs="Arial"/>
          <w:bCs/>
          <w:color w:val="000000"/>
          <w:sz w:val="20"/>
          <w:szCs w:val="20"/>
        </w:rPr>
        <w:t>Tlf.: 55 36 36 36</w:t>
      </w:r>
    </w:p>
    <w:p w14:paraId="654CD7D5" w14:textId="77777777" w:rsidR="00A9090B" w:rsidRDefault="00A9090B"/>
    <w:p w14:paraId="4F63F676" w14:textId="77777777" w:rsidR="00A9090B" w:rsidRDefault="00A9090B"/>
    <w:p w14:paraId="2841CE2C" w14:textId="13851F0B" w:rsidR="00A9090B" w:rsidRDefault="00A9090B"/>
    <w:p w14:paraId="325C6E05" w14:textId="4575AB5D" w:rsidR="00A9090B" w:rsidRDefault="00B378DA">
      <w:r>
        <w:rPr>
          <w:rFonts w:ascii="TimesNewRomanPS-BoldMT" w:hAnsi="TimesNewRomanPS-BoldMT" w:cs="TimesNewRomanPS-BoldMT"/>
          <w:b/>
          <w:bCs/>
          <w:noProof/>
          <w:color w:val="4472C4" w:themeColor="accent1"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07F1D" wp14:editId="6D889985">
                <wp:simplePos x="0" y="0"/>
                <wp:positionH relativeFrom="column">
                  <wp:posOffset>1323975</wp:posOffset>
                </wp:positionH>
                <wp:positionV relativeFrom="paragraph">
                  <wp:posOffset>103505</wp:posOffset>
                </wp:positionV>
                <wp:extent cx="2533650" cy="2143125"/>
                <wp:effectExtent l="0" t="0" r="0" b="952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CD543" w14:textId="77777777" w:rsidR="00B378DA" w:rsidRPr="00D018DF" w:rsidRDefault="00B378DA" w:rsidP="00B378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018DF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Får du integrationsydelse, uddannelseshjælp eller kontanthjælp?</w:t>
                            </w:r>
                          </w:p>
                          <w:p w14:paraId="4ECE32AC" w14:textId="77777777" w:rsidR="00B378DA" w:rsidRPr="00D018DF" w:rsidRDefault="00B378DA" w:rsidP="00B378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7AC753" w14:textId="77777777" w:rsidR="00B378DA" w:rsidRPr="00D018DF" w:rsidRDefault="00B378DA" w:rsidP="00B378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018D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Så kan du få tilskud til Tandpleje </w:t>
                            </w:r>
                            <w:r w:rsidRPr="00D018D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br/>
                              <w:t>efter § 82a i Lov om Aktiv Socialpolitik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7F1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04.25pt;margin-top:8.15pt;width:199.5pt;height:1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" fillcolor="white [3201]" stroked="f" strokeweight=".5pt">
                <v:textbox>
                  <w:txbxContent>
                    <w:p w14:paraId="0E3CD543" w14:textId="77777777" w:rsidR="00B378DA" w:rsidRPr="00D018DF" w:rsidRDefault="00B378DA" w:rsidP="00B378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D018DF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Får du integrationsydelse, uddannelseshjælp eller kontanthjælp?</w:t>
                      </w:r>
                    </w:p>
                    <w:p w14:paraId="4ECE32AC" w14:textId="77777777" w:rsidR="00B378DA" w:rsidRPr="00D018DF" w:rsidRDefault="00B378DA" w:rsidP="00B378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77AC753" w14:textId="77777777" w:rsidR="00B378DA" w:rsidRPr="00D018DF" w:rsidRDefault="00B378DA" w:rsidP="00B378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018D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Så kan du få tilskud til Tandpleje </w:t>
                      </w:r>
                      <w:r w:rsidRPr="00D018D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br/>
                        <w:t>efter § 82a i Lov om Aktiv Socialpolitik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099DA" wp14:editId="13C8466F">
                <wp:simplePos x="0" y="0"/>
                <wp:positionH relativeFrom="column">
                  <wp:posOffset>1106170</wp:posOffset>
                </wp:positionH>
                <wp:positionV relativeFrom="paragraph">
                  <wp:posOffset>5715</wp:posOffset>
                </wp:positionV>
                <wp:extent cx="2962275" cy="2314575"/>
                <wp:effectExtent l="0" t="0" r="28575" b="28575"/>
                <wp:wrapNone/>
                <wp:docPr id="6" name="Rektangel: afrundede hjørn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2314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5C5C2" id="Rektangel: afrundede hjørner 6" o:spid="_x0000_s1026" style="position:absolute;margin-left:87.1pt;margin-top:.45pt;width:233.25pt;height:18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" filled="f" strokecolor="#2f5496 [2404]" strokeweight="1pt">
                <v:stroke joinstyle="miter"/>
                <v:path arrowok="t"/>
              </v:roundrect>
            </w:pict>
          </mc:Fallback>
        </mc:AlternateContent>
      </w:r>
    </w:p>
    <w:p w14:paraId="4E2A6AFA" w14:textId="77777777" w:rsidR="00A9090B" w:rsidRDefault="00A9090B"/>
    <w:p w14:paraId="3C2C946D" w14:textId="13B59B20" w:rsidR="00A9090B" w:rsidRDefault="00A9090B"/>
    <w:p w14:paraId="5D26EAAB" w14:textId="52DB4918" w:rsidR="00A9090B" w:rsidRDefault="00A9090B"/>
    <w:p w14:paraId="2698EE31" w14:textId="77777777" w:rsidR="00A9090B" w:rsidRDefault="00A9090B"/>
    <w:p w14:paraId="342EC26E" w14:textId="77777777" w:rsidR="00A9090B" w:rsidRDefault="00A9090B"/>
    <w:p w14:paraId="09791322" w14:textId="03762D6C" w:rsidR="00A9090B" w:rsidRDefault="00A9090B"/>
    <w:p w14:paraId="164C3BA3" w14:textId="436853C8" w:rsidR="00A9090B" w:rsidRDefault="00A9090B"/>
    <w:p w14:paraId="4C5DF1E9" w14:textId="59EEFDF7" w:rsidR="00A9090B" w:rsidRDefault="00A9090B"/>
    <w:p w14:paraId="3472CA79" w14:textId="0480AD46" w:rsidR="00A9090B" w:rsidRDefault="00B378DA">
      <w:r w:rsidRPr="00C41E60">
        <w:rPr>
          <w:noProof/>
          <w:color w:val="0000FF"/>
          <w:sz w:val="18"/>
          <w:szCs w:val="18"/>
          <w:lang w:eastAsia="da-DK"/>
        </w:rPr>
        <w:drawing>
          <wp:anchor distT="0" distB="0" distL="114300" distR="114300" simplePos="0" relativeHeight="251671552" behindDoc="1" locked="0" layoutInCell="1" allowOverlap="1" wp14:anchorId="546C7D89" wp14:editId="577D8D6C">
            <wp:simplePos x="0" y="0"/>
            <wp:positionH relativeFrom="column">
              <wp:posOffset>1722755</wp:posOffset>
            </wp:positionH>
            <wp:positionV relativeFrom="paragraph">
              <wp:posOffset>41910</wp:posOffset>
            </wp:positionV>
            <wp:extent cx="1869671" cy="1616458"/>
            <wp:effectExtent l="76200" t="76200" r="73660" b="79375"/>
            <wp:wrapNone/>
            <wp:docPr id="8" name="Billede 8" descr="Billedresultat for ta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ta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7988">
                      <a:off x="0" y="0"/>
                      <a:ext cx="1869671" cy="161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4279C" w14:textId="69D65571" w:rsidR="00A9090B" w:rsidRDefault="00A9090B"/>
    <w:p w14:paraId="708CF8B1" w14:textId="563D30A9" w:rsidR="00A9090B" w:rsidRDefault="00A9090B"/>
    <w:p w14:paraId="4FED0F32" w14:textId="77777777" w:rsidR="00A9090B" w:rsidRDefault="00A9090B"/>
    <w:p w14:paraId="6E8C21D3" w14:textId="77777777" w:rsidR="00A9090B" w:rsidRDefault="00A9090B"/>
    <w:p w14:paraId="3FAFEC57" w14:textId="1931C8F2" w:rsidR="00A9090B" w:rsidRDefault="00A9090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D2B2B" wp14:editId="1D59CD9D">
                <wp:simplePos x="0" y="0"/>
                <wp:positionH relativeFrom="column">
                  <wp:posOffset>6934200</wp:posOffset>
                </wp:positionH>
                <wp:positionV relativeFrom="paragraph">
                  <wp:posOffset>3004820</wp:posOffset>
                </wp:positionV>
                <wp:extent cx="2533650" cy="2143125"/>
                <wp:effectExtent l="0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CCE0" w14:textId="77777777" w:rsidR="00A9090B" w:rsidRDefault="00A909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2B2B" id="Tekstfelt 5" o:spid="_x0000_s1027" type="#_x0000_t202" style="position:absolute;margin-left:546pt;margin-top:236.6pt;width:199.5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" fillcolor="white [3201]" stroked="f" strokeweight=".5pt">
                <v:textbox>
                  <w:txbxContent>
                    <w:p w14:paraId="477BCCE0" w14:textId="77777777" w:rsidR="00A9090B" w:rsidRDefault="00A9090B"/>
                  </w:txbxContent>
                </v:textbox>
              </v:shape>
            </w:pict>
          </mc:Fallback>
        </mc:AlternateContent>
      </w:r>
    </w:p>
    <w:p w14:paraId="41266F00" w14:textId="3FF71EF0" w:rsidR="00A9090B" w:rsidRDefault="00A9090B"/>
    <w:p w14:paraId="627C7C12" w14:textId="77777777" w:rsidR="00353BB8" w:rsidRPr="004A20CF" w:rsidRDefault="00353BB8" w:rsidP="00353BB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A20CF">
        <w:rPr>
          <w:rFonts w:ascii="Arial" w:hAnsi="Arial" w:cs="Arial"/>
          <w:b/>
          <w:bCs/>
          <w:color w:val="000000"/>
        </w:rPr>
        <w:lastRenderedPageBreak/>
        <w:t>HVEM KAN FÅ TILSKUDDET?</w:t>
      </w:r>
    </w:p>
    <w:p w14:paraId="5CB0BC31" w14:textId="77777777" w:rsidR="00353BB8" w:rsidRPr="004A20CF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Det kan du, hvis du modtager ydelser efter Aktivloven på integrationsydelses-, kontanthjælps- eller uddannelseshjælpsniveau. Det vil sige, at du modtager:  </w:t>
      </w:r>
    </w:p>
    <w:p w14:paraId="03309519" w14:textId="77777777" w:rsidR="00353BB8" w:rsidRPr="00D018DF" w:rsidRDefault="00353BB8" w:rsidP="00353B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Kontanthjælp, uddannelseshjælp eller integrationsydelse</w:t>
      </w:r>
    </w:p>
    <w:p w14:paraId="79D485C5" w14:textId="77777777" w:rsidR="00353BB8" w:rsidRPr="004A20CF" w:rsidRDefault="00353BB8" w:rsidP="00353B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Hjælp efter paragraf 27a som førtidspensionist, der ikke opfylder optjeningsbetingelserne for fuld førtidspension. Din ydelse må ikke overstige integrationsydelses- eller kontanthjælpsniveau</w:t>
      </w:r>
    </w:p>
    <w:p w14:paraId="691CBE6B" w14:textId="77777777" w:rsidR="00353BB8" w:rsidRPr="004A20CF" w:rsidRDefault="00353BB8" w:rsidP="00353B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Revalideringsydelse, ressourceforløbsydelse eller ledighedsydelse, hvis din ydelse ikke overstiger den ydelse, du ville få i integrationsydelse, kontanthjælp eller uddannelseshjælp, og du i øvrigt opfylder de økonomiske betingelser for at få integrationsydelse, kontanthjælp eller uddannelseshjælp. </w:t>
      </w:r>
    </w:p>
    <w:p w14:paraId="0EC1F65A" w14:textId="77777777" w:rsidR="00353BB8" w:rsidRPr="004A20CF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Hjælpen bevilges efter Lov om aktiv socialpolitik § 82 a</w:t>
      </w:r>
    </w:p>
    <w:p w14:paraId="42148840" w14:textId="77777777" w:rsidR="00353BB8" w:rsidRPr="004A20CF" w:rsidRDefault="00353BB8" w:rsidP="00353BB8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4A20CF">
        <w:rPr>
          <w:rStyle w:val="Strk"/>
          <w:rFonts w:ascii="Arial" w:hAnsi="Arial" w:cs="Arial"/>
          <w:color w:val="333333"/>
          <w:sz w:val="20"/>
          <w:szCs w:val="20"/>
        </w:rPr>
        <w:t>Studerende kan ikke få dette tilskud, da de ikke modtager ydelser efter Aktivloven.</w:t>
      </w:r>
    </w:p>
    <w:p w14:paraId="28BBE9E0" w14:textId="77777777" w:rsidR="00353BB8" w:rsidRDefault="00353BB8" w:rsidP="00353BB8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3333"/>
          <w:lang w:eastAsia="da-DK"/>
        </w:rPr>
      </w:pPr>
      <w:r>
        <w:rPr>
          <w:rFonts w:ascii="Arial" w:eastAsia="Times New Roman" w:hAnsi="Arial" w:cs="Arial"/>
          <w:b/>
          <w:bCs/>
          <w:color w:val="333333"/>
          <w:lang w:eastAsia="da-DK"/>
        </w:rPr>
        <w:t>Hvor meget kan du få i tilskud</w:t>
      </w:r>
    </w:p>
    <w:p w14:paraId="4C07FC0F" w14:textId="77777777" w:rsidR="00353BB8" w:rsidRPr="004A20CF" w:rsidRDefault="00353BB8" w:rsidP="00353BB8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333333"/>
          <w:lang w:eastAsia="da-DK"/>
        </w:rPr>
      </w:pPr>
      <w:r w:rsidRPr="00375802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Der er en årlig egenbetaling på 600 kr. Det vil sige, at du selv skal afholde 600 kr. til tandpleje årligt. Egenbetalingen på 600 kr. kan i nogle tilfælde dækkes efter § 82 i lov om aktiv socialpolitik, hvis man opfylder betingelserne</w:t>
      </w:r>
      <w:r w:rsidRPr="00375802">
        <w:rPr>
          <w:rFonts w:ascii="Arial" w:eastAsia="Times New Roman" w:hAnsi="Arial" w:cs="Arial"/>
          <w:color w:val="333333"/>
          <w:lang w:eastAsia="da-DK"/>
        </w:rPr>
        <w:t>.</w:t>
      </w:r>
    </w:p>
    <w:p w14:paraId="695DA270" w14:textId="77777777" w:rsidR="00353BB8" w:rsidRPr="004A20CF" w:rsidRDefault="00353BB8" w:rsidP="00353BB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Er du mellem 18 år og 24</w:t>
      </w:r>
      <w:r w:rsidRPr="00D018DF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 xml:space="preserve"> år: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Tilskudd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>et er på 100 procent af tandbehandlingen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, når du selv har betalt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en årlig egenbetaling på 600 kr.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br/>
      </w:r>
    </w:p>
    <w:p w14:paraId="482D9E78" w14:textId="77777777" w:rsidR="00353BB8" w:rsidRPr="00EB77A7" w:rsidRDefault="00353BB8" w:rsidP="00353BB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da-DK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Er du fra</w:t>
      </w:r>
      <w:r w:rsidRPr="00D018DF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 xml:space="preserve"> 25 og 30 år og får integrationsydelse uden dansktillæg, kontanthjælp eller uddannelseshjælp uden aktivitetstillæg eller barselstillæg: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Tilskuddet er på 100 % af udgiften, når du selv har betalt 600 kroner til tandbehandling i samme kalenderår</w:t>
      </w:r>
      <w:r w:rsidRPr="00EB77A7">
        <w:rPr>
          <w:rFonts w:ascii="Arial" w:eastAsia="Times New Roman" w:hAnsi="Arial" w:cs="Arial"/>
          <w:color w:val="333333"/>
          <w:sz w:val="20"/>
          <w:szCs w:val="20"/>
          <w:lang w:eastAsia="da-DK"/>
        </w:rPr>
        <w:br/>
      </w:r>
    </w:p>
    <w:p w14:paraId="19253E22" w14:textId="77777777" w:rsidR="00353BB8" w:rsidRPr="004A20CF" w:rsidRDefault="00353BB8" w:rsidP="00353BB8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018DF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Er du 25 år eller ældre og ikke omfattet af pkt. 2:</w:t>
      </w:r>
      <w:r w:rsidRPr="004A20C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Tilskuddet er på 65 % af udgiften, når du selv har betalt 600 kroner til tandbehandling i samme kalenderår. </w:t>
      </w:r>
    </w:p>
    <w:p w14:paraId="44CD5E57" w14:textId="77777777" w:rsidR="00353BB8" w:rsidRPr="00D018DF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018D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Der ydes ikke tilskud til den del af udgiften, som er dækket via Sygesikringen Danmark eller andre forsikringsordninger.</w:t>
      </w:r>
    </w:p>
    <w:p w14:paraId="13722F8E" w14:textId="77777777" w:rsidR="00353BB8" w:rsidRPr="00D018DF" w:rsidRDefault="00353BB8" w:rsidP="00353BB8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3333"/>
          <w:lang w:eastAsia="da-DK"/>
        </w:rPr>
      </w:pPr>
      <w:r>
        <w:rPr>
          <w:rFonts w:ascii="Arial" w:eastAsia="Times New Roman" w:hAnsi="Arial" w:cs="Arial"/>
          <w:b/>
          <w:bCs/>
          <w:color w:val="333333"/>
          <w:lang w:eastAsia="da-DK"/>
        </w:rPr>
        <w:t>F</w:t>
      </w:r>
      <w:r w:rsidRPr="00D018DF">
        <w:rPr>
          <w:rFonts w:ascii="Arial" w:eastAsia="Times New Roman" w:hAnsi="Arial" w:cs="Arial"/>
          <w:b/>
          <w:bCs/>
          <w:color w:val="333333"/>
          <w:lang w:eastAsia="da-DK"/>
        </w:rPr>
        <w:t>ORMER FOR TANDPLEJE KAN DU FÅ TILSKUD TIL</w:t>
      </w:r>
    </w:p>
    <w:p w14:paraId="1E971961" w14:textId="77777777" w:rsidR="00353BB8" w:rsidRPr="00D018DF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33333"/>
          <w:sz w:val="20"/>
          <w:szCs w:val="20"/>
          <w:lang w:eastAsia="da-DK"/>
        </w:rPr>
      </w:pPr>
      <w:r w:rsidRPr="00D018D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Tilskuddet omfatter alle former for forebyggende og behandlende tandpleje. Det kan fx være forebyggende tandbehandling, almindelig tandbehandling eller mere omfattende tandbehandling. </w:t>
      </w:r>
      <w:r w:rsidRPr="00D018DF">
        <w:rPr>
          <w:rFonts w:ascii="Arial" w:eastAsia="Times New Roman" w:hAnsi="Arial" w:cs="Arial"/>
          <w:color w:val="333333"/>
          <w:sz w:val="20"/>
          <w:szCs w:val="20"/>
          <w:lang w:eastAsia="da-DK"/>
        </w:rPr>
        <w:br/>
      </w:r>
      <w:r w:rsidRPr="00D018DF">
        <w:rPr>
          <w:rFonts w:ascii="Arial" w:eastAsia="Times New Roman" w:hAnsi="Arial" w:cs="Arial"/>
          <w:i/>
          <w:color w:val="333333"/>
          <w:sz w:val="20"/>
          <w:szCs w:val="20"/>
          <w:lang w:eastAsia="da-DK"/>
        </w:rPr>
        <w:t>Der ydes ikke tilskud til kosmetiske behandlinger. </w:t>
      </w:r>
    </w:p>
    <w:p w14:paraId="25B559F5" w14:textId="77777777" w:rsidR="00353BB8" w:rsidRPr="00D018DF" w:rsidRDefault="00353BB8" w:rsidP="00353BB8">
      <w:pPr>
        <w:shd w:val="clear" w:color="auto" w:fill="FFFFFF"/>
        <w:spacing w:before="100" w:beforeAutospacing="1" w:after="100" w:afterAutospacing="1"/>
        <w:outlineLvl w:val="2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D018DF">
        <w:rPr>
          <w:rFonts w:ascii="Arial" w:eastAsia="Times New Roman" w:hAnsi="Arial" w:cs="Arial"/>
          <w:b/>
          <w:bCs/>
          <w:color w:val="333333"/>
          <w:lang w:eastAsia="da-DK"/>
        </w:rPr>
        <w:t>SÅDAN SØGER DU</w:t>
      </w:r>
      <w:r w:rsidRPr="00D018DF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 </w:t>
      </w:r>
    </w:p>
    <w:p w14:paraId="3948DCED" w14:textId="77777777" w:rsidR="00353BB8" w:rsidRPr="00EA51CB" w:rsidRDefault="00353BB8" w:rsidP="00353B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Behandlingsudgifter u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nder 10.000 kroner kræver ingen </w:t>
      </w: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forhåndsgodkendelse.</w:t>
      </w:r>
    </w:p>
    <w:p w14:paraId="3B505088" w14:textId="77777777" w:rsidR="00353BB8" w:rsidRPr="00EA51CB" w:rsidRDefault="00353BB8" w:rsidP="00353B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Behandlingsudgifter over 10.000 kroner kræver forhåndsgodkendelse</w:t>
      </w:r>
    </w:p>
    <w:p w14:paraId="132E427B" w14:textId="77777777" w:rsidR="00353BB8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4A20CF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Overslag</w:t>
      </w: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 xml:space="preserve"> under 10.000 kr. og du kan selv</w:t>
      </w:r>
      <w:r w:rsidRPr="004A20CF"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 xml:space="preserve"> betale din egenbetaling: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</w:t>
      </w: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>Når du selv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kan betale din egenbetaling, kan du blot gå i gang med behandlingen, så længe behandlingen er under 10.000 kr. </w:t>
      </w:r>
    </w:p>
    <w:p w14:paraId="70B930B0" w14:textId="77777777" w:rsidR="00353BB8" w:rsidRPr="00EA51CB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>Efter behandling sender tandlægen regning på tilskudsdelen til Vordingborg Kommune.</w:t>
      </w:r>
    </w:p>
    <w:p w14:paraId="0B8DBF22" w14:textId="77777777" w:rsidR="00353BB8" w:rsidRPr="004A20CF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da-DK"/>
        </w:rPr>
        <w:t>Overslag både under og over 10.000 kr., hvor du skal søge om økonomisk hjælp til egenbetaling</w:t>
      </w:r>
    </w:p>
    <w:p w14:paraId="57EA441B" w14:textId="77777777" w:rsidR="00353BB8" w:rsidRDefault="00353BB8" w:rsidP="00353BB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  <w:lang w:eastAsia="da-DK"/>
        </w:rPr>
      </w:pP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Du kan - før du påbegynder behandlingen 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>–</w:t>
      </w: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ansøge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om hjælp til betaling af din egenbetaling. </w:t>
      </w:r>
      <w:r w:rsidRPr="00EA51CB"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 xml:space="preserve">Dette gør du ved at ansøge på en ’ansøgning om enkeltydelse’. </w:t>
      </w:r>
    </w:p>
    <w:p w14:paraId="1B4B1F59" w14:textId="7E7798A0" w:rsidR="00AF3011" w:rsidRDefault="00353BB8">
      <w:r>
        <w:rPr>
          <w:rFonts w:ascii="Arial" w:eastAsia="Times New Roman" w:hAnsi="Arial" w:cs="Arial"/>
          <w:color w:val="333333"/>
          <w:sz w:val="20"/>
          <w:szCs w:val="20"/>
          <w:lang w:eastAsia="da-DK"/>
        </w:rPr>
        <w:t>Det er vigtigt at du ikke påbegynder din behandling, før der er truffet afgørelse om hjælp til din egenbetaling.</w:t>
      </w:r>
      <w:r w:rsidR="00A909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57750" wp14:editId="73AE03B4">
                <wp:simplePos x="0" y="0"/>
                <wp:positionH relativeFrom="column">
                  <wp:posOffset>6934200</wp:posOffset>
                </wp:positionH>
                <wp:positionV relativeFrom="paragraph">
                  <wp:posOffset>3004820</wp:posOffset>
                </wp:positionV>
                <wp:extent cx="2533650" cy="2143125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A6E4" w14:textId="77777777" w:rsidR="00A9090B" w:rsidRPr="00D018DF" w:rsidRDefault="00A9090B" w:rsidP="00A9090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D018DF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Får du integrationsydelse, uddannelseshjælp eller kontanthjælp?</w:t>
                            </w:r>
                          </w:p>
                          <w:p w14:paraId="647243E8" w14:textId="77777777" w:rsidR="00A9090B" w:rsidRPr="00D018DF" w:rsidRDefault="00A9090B" w:rsidP="00A9090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A3F546" w14:textId="77777777" w:rsidR="00A9090B" w:rsidRPr="00D018DF" w:rsidRDefault="00A9090B" w:rsidP="00A9090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018D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Så kan du få tilskud til Tandpleje </w:t>
                            </w:r>
                            <w:r w:rsidRPr="00D018D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br/>
                              <w:t>efter § 82a i Lov om Aktiv Socialpolitik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7750" id="Tekstfelt 3" o:spid="_x0000_s1028" type="#_x0000_t202" style="position:absolute;margin-left:546pt;margin-top:236.6pt;width:199.5pt;height:1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" fillcolor="white [3201]" stroked="f" strokeweight=".5pt">
                <v:textbox>
                  <w:txbxContent>
                    <w:p w14:paraId="45BFA6E4" w14:textId="77777777" w:rsidR="00A9090B" w:rsidRPr="00D018DF" w:rsidRDefault="00A9090B" w:rsidP="00A9090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D018DF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Får du integrationsydelse, uddannelseshjælp eller kontanthjælp?</w:t>
                      </w:r>
                    </w:p>
                    <w:p w14:paraId="647243E8" w14:textId="77777777" w:rsidR="00A9090B" w:rsidRPr="00D018DF" w:rsidRDefault="00A9090B" w:rsidP="00A9090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0EA3F546" w14:textId="77777777" w:rsidR="00A9090B" w:rsidRPr="00D018DF" w:rsidRDefault="00A9090B" w:rsidP="00A9090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018D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Så kan du få tilskud til Tandpleje </w:t>
                      </w:r>
                      <w:r w:rsidRPr="00D018D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br/>
                        <w:t>efter § 82a i Lov om Aktiv Socialpolitik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3011" w:rsidSect="00A9090B">
      <w:type w:val="continuous"/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10C37"/>
    <w:multiLevelType w:val="hybridMultilevel"/>
    <w:tmpl w:val="7ABE28E8"/>
    <w:lvl w:ilvl="0" w:tplc="90A8EBDE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95BA6"/>
    <w:multiLevelType w:val="multilevel"/>
    <w:tmpl w:val="705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942A2A"/>
    <w:multiLevelType w:val="multilevel"/>
    <w:tmpl w:val="8B4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336078">
    <w:abstractNumId w:val="1"/>
  </w:num>
  <w:num w:numId="2" w16cid:durableId="513883980">
    <w:abstractNumId w:val="0"/>
  </w:num>
  <w:num w:numId="3" w16cid:durableId="1745567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0B"/>
    <w:rsid w:val="00005751"/>
    <w:rsid w:val="00040A28"/>
    <w:rsid w:val="000417CF"/>
    <w:rsid w:val="000442DB"/>
    <w:rsid w:val="000448B8"/>
    <w:rsid w:val="00081618"/>
    <w:rsid w:val="00082F82"/>
    <w:rsid w:val="00087729"/>
    <w:rsid w:val="00093932"/>
    <w:rsid w:val="000A4131"/>
    <w:rsid w:val="000C5E22"/>
    <w:rsid w:val="000C74D7"/>
    <w:rsid w:val="000D1D30"/>
    <w:rsid w:val="00100ADD"/>
    <w:rsid w:val="001238F7"/>
    <w:rsid w:val="001311E4"/>
    <w:rsid w:val="0013288C"/>
    <w:rsid w:val="00133013"/>
    <w:rsid w:val="00137637"/>
    <w:rsid w:val="00157FC1"/>
    <w:rsid w:val="0016099B"/>
    <w:rsid w:val="00165B26"/>
    <w:rsid w:val="0017098B"/>
    <w:rsid w:val="0017168D"/>
    <w:rsid w:val="00182ED0"/>
    <w:rsid w:val="001835D2"/>
    <w:rsid w:val="001957E2"/>
    <w:rsid w:val="001A77F6"/>
    <w:rsid w:val="001B49D2"/>
    <w:rsid w:val="001B69E2"/>
    <w:rsid w:val="001C7A11"/>
    <w:rsid w:val="001D3F6C"/>
    <w:rsid w:val="001E46A5"/>
    <w:rsid w:val="00201471"/>
    <w:rsid w:val="00211F27"/>
    <w:rsid w:val="00213F17"/>
    <w:rsid w:val="00220D2A"/>
    <w:rsid w:val="002465A6"/>
    <w:rsid w:val="00246696"/>
    <w:rsid w:val="00263A9C"/>
    <w:rsid w:val="00264543"/>
    <w:rsid w:val="00282EFD"/>
    <w:rsid w:val="00291078"/>
    <w:rsid w:val="00294118"/>
    <w:rsid w:val="002A3362"/>
    <w:rsid w:val="002C70E0"/>
    <w:rsid w:val="002D3284"/>
    <w:rsid w:val="002D6D46"/>
    <w:rsid w:val="002D7C49"/>
    <w:rsid w:val="002E1F88"/>
    <w:rsid w:val="002E3501"/>
    <w:rsid w:val="002E5872"/>
    <w:rsid w:val="002F399B"/>
    <w:rsid w:val="00314885"/>
    <w:rsid w:val="00353BB8"/>
    <w:rsid w:val="00360355"/>
    <w:rsid w:val="00375461"/>
    <w:rsid w:val="0038075B"/>
    <w:rsid w:val="003C2112"/>
    <w:rsid w:val="003C5709"/>
    <w:rsid w:val="003D1C05"/>
    <w:rsid w:val="003D4624"/>
    <w:rsid w:val="0040592D"/>
    <w:rsid w:val="0041000E"/>
    <w:rsid w:val="00416737"/>
    <w:rsid w:val="00440E97"/>
    <w:rsid w:val="00445E47"/>
    <w:rsid w:val="004659AA"/>
    <w:rsid w:val="004939AD"/>
    <w:rsid w:val="004B6425"/>
    <w:rsid w:val="004C095D"/>
    <w:rsid w:val="004C6B27"/>
    <w:rsid w:val="004D2CE2"/>
    <w:rsid w:val="004F75F7"/>
    <w:rsid w:val="00501EDA"/>
    <w:rsid w:val="0053210D"/>
    <w:rsid w:val="005440CA"/>
    <w:rsid w:val="00550ABB"/>
    <w:rsid w:val="00554814"/>
    <w:rsid w:val="005660E7"/>
    <w:rsid w:val="00591E27"/>
    <w:rsid w:val="00593F28"/>
    <w:rsid w:val="005B16A4"/>
    <w:rsid w:val="005B3FEA"/>
    <w:rsid w:val="005B4C32"/>
    <w:rsid w:val="005D561B"/>
    <w:rsid w:val="005F6C65"/>
    <w:rsid w:val="00602918"/>
    <w:rsid w:val="006065E8"/>
    <w:rsid w:val="00606889"/>
    <w:rsid w:val="00613915"/>
    <w:rsid w:val="00620791"/>
    <w:rsid w:val="0063129C"/>
    <w:rsid w:val="00631730"/>
    <w:rsid w:val="00633524"/>
    <w:rsid w:val="0063606F"/>
    <w:rsid w:val="00672DC7"/>
    <w:rsid w:val="006915B9"/>
    <w:rsid w:val="006B013C"/>
    <w:rsid w:val="006B3CF4"/>
    <w:rsid w:val="006C16A1"/>
    <w:rsid w:val="006C72EC"/>
    <w:rsid w:val="006D04F0"/>
    <w:rsid w:val="006F3368"/>
    <w:rsid w:val="00726BCB"/>
    <w:rsid w:val="00735B1F"/>
    <w:rsid w:val="007363FD"/>
    <w:rsid w:val="00741DD9"/>
    <w:rsid w:val="007425AA"/>
    <w:rsid w:val="0075189B"/>
    <w:rsid w:val="00757CBA"/>
    <w:rsid w:val="00764FBA"/>
    <w:rsid w:val="007754FC"/>
    <w:rsid w:val="00775DE0"/>
    <w:rsid w:val="007801D8"/>
    <w:rsid w:val="00783B5D"/>
    <w:rsid w:val="007B695D"/>
    <w:rsid w:val="007C027F"/>
    <w:rsid w:val="007C484D"/>
    <w:rsid w:val="007D0EDC"/>
    <w:rsid w:val="007D60A5"/>
    <w:rsid w:val="007E12A1"/>
    <w:rsid w:val="007F7C33"/>
    <w:rsid w:val="00805561"/>
    <w:rsid w:val="0081057F"/>
    <w:rsid w:val="008208E1"/>
    <w:rsid w:val="0082481E"/>
    <w:rsid w:val="00830B8C"/>
    <w:rsid w:val="00841BD5"/>
    <w:rsid w:val="00844550"/>
    <w:rsid w:val="008578D5"/>
    <w:rsid w:val="008637D1"/>
    <w:rsid w:val="008709C2"/>
    <w:rsid w:val="00882C06"/>
    <w:rsid w:val="00882D14"/>
    <w:rsid w:val="008C1F5C"/>
    <w:rsid w:val="008F186E"/>
    <w:rsid w:val="008F2A22"/>
    <w:rsid w:val="008F44B3"/>
    <w:rsid w:val="0093644A"/>
    <w:rsid w:val="00937993"/>
    <w:rsid w:val="00962A8D"/>
    <w:rsid w:val="00976296"/>
    <w:rsid w:val="009A0033"/>
    <w:rsid w:val="009B2782"/>
    <w:rsid w:val="009C02F5"/>
    <w:rsid w:val="009D1BAF"/>
    <w:rsid w:val="009F47A2"/>
    <w:rsid w:val="009F6BF9"/>
    <w:rsid w:val="00A005B5"/>
    <w:rsid w:val="00A02483"/>
    <w:rsid w:val="00A240DE"/>
    <w:rsid w:val="00A27C51"/>
    <w:rsid w:val="00A360FE"/>
    <w:rsid w:val="00A66446"/>
    <w:rsid w:val="00A76FF9"/>
    <w:rsid w:val="00A9090B"/>
    <w:rsid w:val="00AA6C58"/>
    <w:rsid w:val="00AA7515"/>
    <w:rsid w:val="00AE1A7E"/>
    <w:rsid w:val="00AF3011"/>
    <w:rsid w:val="00AF3D9C"/>
    <w:rsid w:val="00B071CC"/>
    <w:rsid w:val="00B175AD"/>
    <w:rsid w:val="00B32030"/>
    <w:rsid w:val="00B378DA"/>
    <w:rsid w:val="00B418A1"/>
    <w:rsid w:val="00B56DE1"/>
    <w:rsid w:val="00B6039C"/>
    <w:rsid w:val="00B60C43"/>
    <w:rsid w:val="00B63581"/>
    <w:rsid w:val="00B64BA6"/>
    <w:rsid w:val="00B65C62"/>
    <w:rsid w:val="00B959A1"/>
    <w:rsid w:val="00BA6E75"/>
    <w:rsid w:val="00BB6D09"/>
    <w:rsid w:val="00BC69FE"/>
    <w:rsid w:val="00BD18D4"/>
    <w:rsid w:val="00BD204E"/>
    <w:rsid w:val="00BD4E6C"/>
    <w:rsid w:val="00BD625B"/>
    <w:rsid w:val="00BF6C8D"/>
    <w:rsid w:val="00C108DD"/>
    <w:rsid w:val="00C12876"/>
    <w:rsid w:val="00C472D9"/>
    <w:rsid w:val="00C47AB1"/>
    <w:rsid w:val="00C55220"/>
    <w:rsid w:val="00C61EA6"/>
    <w:rsid w:val="00C64533"/>
    <w:rsid w:val="00CB23B4"/>
    <w:rsid w:val="00CC6C78"/>
    <w:rsid w:val="00CE5039"/>
    <w:rsid w:val="00CF0857"/>
    <w:rsid w:val="00D07BB1"/>
    <w:rsid w:val="00D17338"/>
    <w:rsid w:val="00D324EF"/>
    <w:rsid w:val="00D3434C"/>
    <w:rsid w:val="00D4615D"/>
    <w:rsid w:val="00D51AD3"/>
    <w:rsid w:val="00D6040D"/>
    <w:rsid w:val="00D9714A"/>
    <w:rsid w:val="00DB005E"/>
    <w:rsid w:val="00DB578D"/>
    <w:rsid w:val="00DC0409"/>
    <w:rsid w:val="00DC772D"/>
    <w:rsid w:val="00DD18F0"/>
    <w:rsid w:val="00DD5876"/>
    <w:rsid w:val="00DE0D32"/>
    <w:rsid w:val="00DF510B"/>
    <w:rsid w:val="00E17912"/>
    <w:rsid w:val="00E17B3D"/>
    <w:rsid w:val="00E33F0F"/>
    <w:rsid w:val="00E515CD"/>
    <w:rsid w:val="00E70D96"/>
    <w:rsid w:val="00E83502"/>
    <w:rsid w:val="00E9021A"/>
    <w:rsid w:val="00E9179C"/>
    <w:rsid w:val="00EA3716"/>
    <w:rsid w:val="00EB0A71"/>
    <w:rsid w:val="00EB3353"/>
    <w:rsid w:val="00EC7966"/>
    <w:rsid w:val="00ED659B"/>
    <w:rsid w:val="00EF677D"/>
    <w:rsid w:val="00F101C7"/>
    <w:rsid w:val="00F35096"/>
    <w:rsid w:val="00F37784"/>
    <w:rsid w:val="00F4162D"/>
    <w:rsid w:val="00F51236"/>
    <w:rsid w:val="00F51668"/>
    <w:rsid w:val="00F5555E"/>
    <w:rsid w:val="00F60A9A"/>
    <w:rsid w:val="00F66EED"/>
    <w:rsid w:val="00F712E7"/>
    <w:rsid w:val="00F723FB"/>
    <w:rsid w:val="00F800E4"/>
    <w:rsid w:val="00F82F17"/>
    <w:rsid w:val="00F83603"/>
    <w:rsid w:val="00F839C7"/>
    <w:rsid w:val="00F867E0"/>
    <w:rsid w:val="00F9111D"/>
    <w:rsid w:val="00F96C9B"/>
    <w:rsid w:val="00F9774F"/>
    <w:rsid w:val="00FA7650"/>
    <w:rsid w:val="00FB28C5"/>
    <w:rsid w:val="00FD07F9"/>
    <w:rsid w:val="00FE284C"/>
    <w:rsid w:val="00FE4DEB"/>
    <w:rsid w:val="00FE5D4F"/>
    <w:rsid w:val="00FE6902"/>
    <w:rsid w:val="00FF0144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9943"/>
  <w15:chartTrackingRefBased/>
  <w15:docId w15:val="{7A009725-BC35-4985-BD56-D10A09C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BB8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353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url?sa=i&amp;rct=j&amp;q=&amp;esrc=s&amp;source=images&amp;cd=&amp;cad=rja&amp;uact=8&amp;ved=0ahUKEwitj9C29YfRAhWIKcAKHTv8ANcQjRwIBw&amp;url=https://www.colourbox.de/vektor/vektor-1292962&amp;bvm=bv.142059868,d.ZGg&amp;psig=AFQjCNF2nMNwEdzIS0v-faV5r1YZPCW4cw&amp;ust=14825001027247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3322</Characters>
  <Application>Microsoft Office Word</Application>
  <DocSecurity>0</DocSecurity>
  <Lines>100</Lines>
  <Paragraphs>39</Paragraphs>
  <ScaleCrop>false</ScaleCrop>
  <Company>Vordingborg Kommune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Lissi Sprenger Christensen</dc:creator>
  <cp:keywords/>
  <dc:description/>
  <cp:lastModifiedBy>Mie Jakobsen</cp:lastModifiedBy>
  <cp:revision>2</cp:revision>
  <dcterms:created xsi:type="dcterms:W3CDTF">2024-06-11T13:24:00Z</dcterms:created>
  <dcterms:modified xsi:type="dcterms:W3CDTF">2024-06-11T13:24:00Z</dcterms:modified>
</cp:coreProperties>
</file>